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6E9" w14:textId="7F82F3F3" w:rsidR="005D4A2B" w:rsidRPr="00322C74" w:rsidRDefault="00122737">
      <w:pPr>
        <w:rPr>
          <w:rFonts w:cstheme="minorHAnsi"/>
        </w:rPr>
      </w:pPr>
      <w:r w:rsidRPr="00322C74">
        <w:rPr>
          <w:rFonts w:cstheme="minorHAnsi"/>
        </w:rPr>
        <w:t>(su carta intestata)</w:t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 xml:space="preserve">Spett.le </w:t>
      </w:r>
    </w:p>
    <w:p w14:paraId="4B98DFF1" w14:textId="698DB978" w:rsidR="00122737" w:rsidRPr="00322C74" w:rsidRDefault="00122737" w:rsidP="00322C74">
      <w:pPr>
        <w:spacing w:after="240"/>
        <w:rPr>
          <w:rFonts w:cstheme="minorHAnsi"/>
        </w:rPr>
      </w:pP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>Brianzacque S.r.l.</w:t>
      </w:r>
    </w:p>
    <w:p w14:paraId="7B2F6364" w14:textId="43E02BBF" w:rsidR="00EF6B59" w:rsidRDefault="00EF6B59" w:rsidP="00EF6B59">
      <w:pPr>
        <w:jc w:val="center"/>
        <w:rPr>
          <w:b/>
          <w:bCs/>
          <w:u w:val="single"/>
        </w:rPr>
      </w:pPr>
      <w:r w:rsidRPr="003A3CEF">
        <w:rPr>
          <w:b/>
          <w:bCs/>
          <w:u w:val="single"/>
        </w:rPr>
        <w:t>MODULO PRESENTAZIONE OFFERTA ECONOMICA</w:t>
      </w:r>
    </w:p>
    <w:p w14:paraId="53FA0897" w14:textId="77777777" w:rsidR="00987F14" w:rsidRPr="003A3CEF" w:rsidRDefault="00987F14" w:rsidP="00D87159">
      <w:pPr>
        <w:spacing w:after="0"/>
        <w:jc w:val="center"/>
        <w:rPr>
          <w:b/>
          <w:bCs/>
          <w:u w:val="single"/>
        </w:rPr>
      </w:pPr>
    </w:p>
    <w:p w14:paraId="4C98CDE1" w14:textId="4C2E2143" w:rsidR="00DF138D" w:rsidRDefault="00122737" w:rsidP="004E0F3A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  <w:r w:rsidRPr="00322C74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322C74">
        <w:rPr>
          <w:rFonts w:asciiTheme="minorHAnsi" w:hAnsiTheme="minorHAnsi" w:cstheme="minorHAnsi"/>
          <w:sz w:val="22"/>
          <w:szCs w:val="22"/>
        </w:rPr>
        <w:tab/>
      </w:r>
      <w:r w:rsidR="004E0F3A" w:rsidRPr="00840039">
        <w:rPr>
          <w:rFonts w:asciiTheme="minorHAnsi" w:hAnsiTheme="minorHAnsi" w:cstheme="minorHAnsi"/>
          <w:sz w:val="22"/>
          <w:szCs w:val="22"/>
        </w:rPr>
        <w:t>SERVIZIO</w:t>
      </w:r>
      <w:r w:rsidR="00DF138D" w:rsidRPr="00840039">
        <w:rPr>
          <w:rFonts w:asciiTheme="minorHAnsi" w:hAnsiTheme="minorHAnsi" w:cstheme="minorHAnsi"/>
          <w:sz w:val="22"/>
          <w:szCs w:val="22"/>
        </w:rPr>
        <w:t xml:space="preserve"> </w:t>
      </w:r>
      <w:r w:rsidR="004E0F3A" w:rsidRPr="00840039">
        <w:rPr>
          <w:rFonts w:asciiTheme="minorHAnsi" w:hAnsiTheme="minorHAnsi" w:cstheme="minorHAnsi"/>
          <w:sz w:val="22"/>
          <w:szCs w:val="22"/>
        </w:rPr>
        <w:t xml:space="preserve">DI </w:t>
      </w:r>
      <w:r w:rsidR="00987F14">
        <w:rPr>
          <w:rFonts w:asciiTheme="minorHAnsi" w:hAnsiTheme="minorHAnsi" w:cstheme="minorHAnsi"/>
          <w:sz w:val="22"/>
          <w:szCs w:val="22"/>
        </w:rPr>
        <w:t>FORNITURA DI MATERIALE ELETTRICO DA BANCO</w:t>
      </w:r>
    </w:p>
    <w:p w14:paraId="53D7C8A9" w14:textId="77777777" w:rsidR="00894D26" w:rsidRPr="00AD5AC0" w:rsidRDefault="00894D26" w:rsidP="004E0F3A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</w:p>
    <w:p w14:paraId="06EF9476" w14:textId="38B6198E" w:rsidR="00522CFE" w:rsidRDefault="00122737" w:rsidP="00894D26">
      <w:pPr>
        <w:spacing w:after="0" w:line="360" w:lineRule="auto"/>
      </w:pPr>
      <w:r>
        <w:t>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</w:t>
      </w:r>
      <w:r w:rsidR="00522CFE">
        <w:t>_</w:t>
      </w:r>
      <w:r>
        <w:t xml:space="preserve"> nella qualità di _____________________</w:t>
      </w:r>
      <w:r w:rsidR="00522CFE">
        <w:t>________</w:t>
      </w:r>
      <w:r>
        <w:t>_ della ditta ______</w:t>
      </w:r>
      <w:r w:rsidR="00CA595A">
        <w:t>______</w:t>
      </w:r>
      <w:r>
        <w:t>_</w:t>
      </w:r>
      <w:r w:rsidR="00522CFE">
        <w:t>_____</w:t>
      </w:r>
      <w:r>
        <w:t>_____</w:t>
      </w:r>
      <w:r w:rsidR="00522CFE">
        <w:t>____</w:t>
      </w:r>
      <w:r>
        <w:t>________</w:t>
      </w:r>
      <w:r w:rsidR="00522CFE">
        <w:t>_</w:t>
      </w:r>
      <w:r>
        <w:t xml:space="preserve"> </w:t>
      </w:r>
    </w:p>
    <w:p w14:paraId="6491DE95" w14:textId="22F226A3" w:rsidR="00122737" w:rsidRDefault="00122737" w:rsidP="00894D26">
      <w:pPr>
        <w:spacing w:after="0" w:line="360" w:lineRule="auto"/>
      </w:pPr>
      <w:r>
        <w:t>con sede legale in _______________</w:t>
      </w:r>
      <w:r w:rsidR="00CA595A">
        <w:t>__</w:t>
      </w:r>
      <w:r>
        <w:t>_</w:t>
      </w:r>
      <w:r w:rsidR="00522CFE">
        <w:t>_______</w:t>
      </w:r>
      <w:r>
        <w:t>__________ C.F. _________________</w:t>
      </w:r>
      <w:r w:rsidR="00CA595A">
        <w:t>______</w:t>
      </w:r>
      <w:r>
        <w:t>_________</w:t>
      </w:r>
      <w:r w:rsidR="00522CFE">
        <w:t>__</w:t>
      </w:r>
      <w:r>
        <w:t xml:space="preserve"> Partita IVA ___________________</w:t>
      </w:r>
      <w:r w:rsidR="00522CFE">
        <w:t>____</w:t>
      </w:r>
      <w:r>
        <w:t>___</w:t>
      </w:r>
      <w:r w:rsidR="00522CFE">
        <w:t>___</w:t>
      </w:r>
      <w:r>
        <w:t>____</w:t>
      </w:r>
      <w:r w:rsidR="00522CFE">
        <w:t xml:space="preserve"> </w:t>
      </w:r>
      <w:r w:rsidR="00BD5E8A">
        <w:t>P</w:t>
      </w:r>
      <w:r w:rsidR="00522CFE">
        <w:t>EC Mail</w:t>
      </w:r>
      <w:r w:rsidR="00BD5E8A">
        <w:t xml:space="preserve"> _________________________</w:t>
      </w:r>
      <w:r w:rsidR="00522CFE">
        <w:t>___________</w:t>
      </w:r>
      <w:r w:rsidR="00BD5E8A">
        <w:t>_</w:t>
      </w:r>
      <w:r w:rsidR="00522CFE">
        <w:t>_</w:t>
      </w:r>
      <w:r>
        <w:t xml:space="preserve"> </w:t>
      </w:r>
    </w:p>
    <w:p w14:paraId="7D1F7434" w14:textId="77777777" w:rsidR="00122737" w:rsidRPr="00EE17AB" w:rsidRDefault="00122737" w:rsidP="00522CFE">
      <w:pPr>
        <w:spacing w:before="120"/>
        <w:jc w:val="center"/>
        <w:rPr>
          <w:b/>
          <w:bCs/>
        </w:rPr>
      </w:pPr>
      <w:r w:rsidRPr="00EE17AB">
        <w:rPr>
          <w:b/>
          <w:bCs/>
        </w:rPr>
        <w:t>DICHIARA</w:t>
      </w:r>
    </w:p>
    <w:p w14:paraId="0BE7E885" w14:textId="6C49061F" w:rsidR="00122737" w:rsidRDefault="00122737" w:rsidP="001A1113">
      <w:pPr>
        <w:jc w:val="both"/>
      </w:pPr>
      <w:r>
        <w:t xml:space="preserve">AI SENSI DEL D.P.R. 28.12.2000, N. 445 e </w:t>
      </w:r>
      <w:proofErr w:type="spellStart"/>
      <w:r>
        <w:t>ss.mm.ii</w:t>
      </w:r>
      <w:proofErr w:type="spellEnd"/>
      <w:r>
        <w:t>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 AMMINISTRATIVE DI ESCLUSIONE DALLE GARE DI CUI AL D.LGS. 50/2016 E ALLA NORMATIVA VIGENTE IN MATERIA</w:t>
      </w:r>
    </w:p>
    <w:p w14:paraId="6861BBCC" w14:textId="572F2110" w:rsidR="004B173E" w:rsidRDefault="00122737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non trovarsi in alcuna delle cause di esclusione di cui all’art. 80 del D. Lgs. 50/2016; </w:t>
      </w:r>
    </w:p>
    <w:p w14:paraId="46143D67" w14:textId="4DE96DB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467737A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iscritto alla CCIAA, di cui si allega Certificato di CCIAA, nonché si provvede all’indicazione delle posizioni previdenziali ed assicurative (indicare numero e sede)</w:t>
      </w:r>
    </w:p>
    <w:p w14:paraId="70D3C40D" w14:textId="4854C139" w:rsidR="004B173E" w:rsidRDefault="00122737" w:rsidP="00844449">
      <w:pPr>
        <w:spacing w:before="120" w:after="120" w:line="240" w:lineRule="auto"/>
        <w:ind w:firstLine="709"/>
      </w:pPr>
      <w:r>
        <w:t xml:space="preserve">□ </w:t>
      </w:r>
      <w:r w:rsidR="00087976">
        <w:t xml:space="preserve">  </w:t>
      </w:r>
      <w:r>
        <w:t xml:space="preserve">INPS N ____________________ Sede di _____________ </w:t>
      </w:r>
    </w:p>
    <w:p w14:paraId="4F9A79D4" w14:textId="7A352720" w:rsidR="004B173E" w:rsidRDefault="00122737" w:rsidP="00844449">
      <w:pPr>
        <w:spacing w:before="120" w:after="120" w:line="240" w:lineRule="auto"/>
        <w:ind w:firstLine="708"/>
      </w:pPr>
      <w:r>
        <w:t xml:space="preserve">□ </w:t>
      </w:r>
      <w:r w:rsidR="00087976">
        <w:t xml:space="preserve">  </w:t>
      </w:r>
      <w:r>
        <w:t xml:space="preserve">INAIL N ___________________ Sede di _____________ </w:t>
      </w:r>
    </w:p>
    <w:p w14:paraId="6EF04DA6" w14:textId="60A4E53E" w:rsidR="004B173E" w:rsidRDefault="00122737" w:rsidP="00844449">
      <w:pPr>
        <w:spacing w:before="120" w:after="120" w:line="240" w:lineRule="auto"/>
        <w:ind w:firstLine="709"/>
      </w:pPr>
      <w:r>
        <w:t xml:space="preserve">□ </w:t>
      </w:r>
      <w:r w:rsidR="00087976">
        <w:t xml:space="preserve">  </w:t>
      </w:r>
      <w:r>
        <w:t xml:space="preserve">CASSA EDILE N _____________ Sede di _____________ </w:t>
      </w:r>
    </w:p>
    <w:p w14:paraId="585F99BD" w14:textId="314DB201" w:rsidR="004B173E" w:rsidRDefault="004B173E" w:rsidP="004B173E">
      <w:pPr>
        <w:pStyle w:val="Paragrafoelenco"/>
        <w:numPr>
          <w:ilvl w:val="0"/>
          <w:numId w:val="2"/>
        </w:numPr>
      </w:pPr>
      <w: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</w:t>
      </w:r>
      <w:r w:rsidR="00D85E1A">
        <w:t>;</w:t>
      </w:r>
    </w:p>
    <w:p w14:paraId="69F93321" w14:textId="0CB2A8B5" w:rsidR="004B173E" w:rsidRDefault="004B173E" w:rsidP="004B173E">
      <w:pPr>
        <w:pStyle w:val="Paragrafoelenco"/>
        <w:numPr>
          <w:ilvl w:val="0"/>
          <w:numId w:val="2"/>
        </w:numPr>
      </w:pPr>
      <w:r>
        <w:t>di impegnarsi, in caso di affidamento di incarico, a comunicare n. di c/c dedicato</w:t>
      </w:r>
      <w:r w:rsidR="00D85E1A">
        <w:t>;</w:t>
      </w:r>
    </w:p>
    <w:p w14:paraId="2A8F7B32" w14:textId="77777777" w:rsidR="00E87272" w:rsidRDefault="00E87272" w:rsidP="00465C54">
      <w:pPr>
        <w:pStyle w:val="Paragrafoelenco"/>
        <w:spacing w:after="0" w:line="240" w:lineRule="auto"/>
        <w:ind w:left="765"/>
        <w:rPr>
          <w:b/>
          <w:bCs/>
        </w:rPr>
      </w:pPr>
    </w:p>
    <w:p w14:paraId="137962A7" w14:textId="6222C265" w:rsidR="00E87272" w:rsidRDefault="00BB6AEF" w:rsidP="00465C54">
      <w:pPr>
        <w:pStyle w:val="Paragrafoelenco"/>
        <w:spacing w:before="120" w:after="120" w:line="360" w:lineRule="auto"/>
        <w:ind w:left="0"/>
        <w:jc w:val="center"/>
        <w:rPr>
          <w:b/>
          <w:bCs/>
        </w:rPr>
      </w:pPr>
      <w:r>
        <w:rPr>
          <w:b/>
          <w:bCs/>
        </w:rPr>
        <w:t>SOTTOSCRIVE</w:t>
      </w:r>
    </w:p>
    <w:p w14:paraId="4ECE8739" w14:textId="36888DCF" w:rsidR="007A6989" w:rsidRPr="00D85E1A" w:rsidRDefault="007A6989" w:rsidP="00465C54">
      <w:pPr>
        <w:pStyle w:val="Paragrafoelenco"/>
        <w:numPr>
          <w:ilvl w:val="0"/>
          <w:numId w:val="2"/>
        </w:numPr>
        <w:spacing w:before="120" w:after="0" w:line="360" w:lineRule="auto"/>
        <w:ind w:left="760" w:hanging="357"/>
      </w:pPr>
      <w:r>
        <w:t xml:space="preserve">di commercializzare almeno 30 brand dei complessivi 37 richiesti </w:t>
      </w:r>
      <w:r w:rsidR="001F3B79">
        <w:t>di cui al</w:t>
      </w:r>
      <w:r>
        <w:t>l’allegato 1 Elenco Prezzi.</w:t>
      </w:r>
    </w:p>
    <w:p w14:paraId="2B906DDF" w14:textId="1842D231" w:rsidR="00463E4B" w:rsidRPr="00EE17AB" w:rsidRDefault="00463E4B" w:rsidP="00465C54">
      <w:pPr>
        <w:spacing w:before="120" w:after="120" w:line="240" w:lineRule="auto"/>
        <w:jc w:val="center"/>
        <w:rPr>
          <w:b/>
          <w:bCs/>
        </w:rPr>
      </w:pPr>
      <w:r w:rsidRPr="00EE17AB">
        <w:rPr>
          <w:b/>
          <w:bCs/>
        </w:rPr>
        <w:t>OFFRE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1984"/>
        <w:gridCol w:w="1843"/>
        <w:gridCol w:w="1843"/>
      </w:tblGrid>
      <w:tr w:rsidR="00463E4B" w:rsidRPr="008B402A" w14:paraId="7F0E1F83" w14:textId="77777777" w:rsidTr="00463E4B">
        <w:trPr>
          <w:trHeight w:val="465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3DFA6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>Importi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C2C4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 xml:space="preserve">Importo Stimato </w:t>
            </w:r>
          </w:p>
          <w:p w14:paraId="53379C6A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865BA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>Sconto offerto  %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6000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>Importo offerto</w:t>
            </w:r>
          </w:p>
          <w:p w14:paraId="2DE681CB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</w:p>
        </w:tc>
      </w:tr>
      <w:tr w:rsidR="00463E4B" w:rsidRPr="009E1884" w14:paraId="1CCF063B" w14:textId="77777777" w:rsidTr="00463E4B">
        <w:trPr>
          <w:trHeight w:val="465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BD6F7" w14:textId="641E1A28" w:rsidR="00463E4B" w:rsidRPr="009E1884" w:rsidRDefault="00987F14" w:rsidP="00463E4B">
            <w:pPr>
              <w:spacing w:after="0" w:line="240" w:lineRule="auto"/>
              <w:jc w:val="center"/>
              <w:textAlignment w:val="baseline"/>
            </w:pPr>
            <w:r>
              <w:t>Fornitura di apparecchiature elettriche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B965" w14:textId="5439146A" w:rsidR="00463E4B" w:rsidRPr="009E1884" w:rsidRDefault="00D74411" w:rsidP="00463E4B">
            <w:pPr>
              <w:spacing w:after="0" w:line="240" w:lineRule="auto"/>
              <w:jc w:val="center"/>
              <w:textAlignment w:val="baseline"/>
            </w:pPr>
            <w:r>
              <w:t>23'000,00</w:t>
            </w:r>
            <w:r w:rsidR="00463E4B">
              <w:t xml:space="preserve">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F0E3C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21CFF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</w:tr>
      <w:tr w:rsidR="00463E4B" w:rsidRPr="009E1884" w14:paraId="0D5751B1" w14:textId="77777777" w:rsidTr="00463E4B">
        <w:trPr>
          <w:trHeight w:val="5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EC3A0" w14:textId="789C4CF5" w:rsidR="00463E4B" w:rsidRDefault="00987F14" w:rsidP="00463E4B">
            <w:pPr>
              <w:spacing w:after="0" w:line="240" w:lineRule="auto"/>
              <w:jc w:val="center"/>
              <w:textAlignment w:val="baseline"/>
            </w:pPr>
            <w:r>
              <w:t>Fornitura di cavi elettrici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3A1D3" w14:textId="53A18CAA" w:rsidR="00463E4B" w:rsidRDefault="00D74411" w:rsidP="00463E4B">
            <w:pPr>
              <w:spacing w:after="0" w:line="240" w:lineRule="auto"/>
              <w:jc w:val="center"/>
              <w:textAlignment w:val="baseline"/>
              <w:rPr>
                <w:rFonts w:ascii="Arial" w:hAnsi="Arial"/>
              </w:rPr>
            </w:pPr>
            <w:r>
              <w:t>4'</w:t>
            </w:r>
            <w:r w:rsidR="005C7EA7">
              <w:t>5</w:t>
            </w:r>
            <w:r>
              <w:t>00,00</w:t>
            </w:r>
            <w:r w:rsidR="00463E4B">
              <w:t xml:space="preserve">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3E72F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8AD27" w14:textId="77777777" w:rsidR="00463E4B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</w:tr>
      <w:tr w:rsidR="002D2588" w:rsidRPr="009E1884" w14:paraId="269689F3" w14:textId="77777777" w:rsidTr="00463E4B">
        <w:trPr>
          <w:trHeight w:val="5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DAC67" w14:textId="77777777" w:rsidR="00987F14" w:rsidRDefault="00987F14" w:rsidP="00463E4B">
            <w:pPr>
              <w:spacing w:after="0" w:line="240" w:lineRule="auto"/>
              <w:jc w:val="center"/>
              <w:textAlignment w:val="baseline"/>
            </w:pPr>
            <w:r>
              <w:t>Fornitura di componentistica</w:t>
            </w:r>
          </w:p>
          <w:p w14:paraId="7CE138D9" w14:textId="085CA5B4" w:rsidR="002D2588" w:rsidRDefault="00987F14" w:rsidP="00463E4B">
            <w:pPr>
              <w:spacing w:after="0" w:line="240" w:lineRule="auto"/>
              <w:jc w:val="center"/>
              <w:textAlignment w:val="baseline"/>
            </w:pPr>
            <w:r>
              <w:t xml:space="preserve">di automazione industriale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EC98D" w14:textId="5E455C83" w:rsidR="002D2588" w:rsidRDefault="00D74411" w:rsidP="00463E4B">
            <w:pPr>
              <w:spacing w:after="0" w:line="240" w:lineRule="auto"/>
              <w:jc w:val="center"/>
              <w:textAlignment w:val="baseline"/>
            </w:pPr>
            <w:r>
              <w:t>12'000,00</w:t>
            </w:r>
            <w:r w:rsidR="002D2588">
              <w:t xml:space="preserve">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715A4" w14:textId="77777777" w:rsidR="002D2588" w:rsidRDefault="002D2588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6123D" w14:textId="77777777" w:rsidR="002D2588" w:rsidRDefault="002D2588" w:rsidP="00463E4B">
            <w:pPr>
              <w:spacing w:after="0" w:line="240" w:lineRule="auto"/>
              <w:jc w:val="center"/>
              <w:textAlignment w:val="baseline"/>
            </w:pPr>
          </w:p>
        </w:tc>
      </w:tr>
      <w:tr w:rsidR="00463E4B" w:rsidRPr="009E1884" w14:paraId="3A7F21B5" w14:textId="77777777" w:rsidTr="00463E4B">
        <w:trPr>
          <w:trHeight w:val="5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90549" w14:textId="4EBE17A8" w:rsidR="00463E4B" w:rsidRPr="00844449" w:rsidRDefault="00463E4B" w:rsidP="00463E4B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844449">
              <w:rPr>
                <w:b/>
                <w:bCs/>
              </w:rPr>
              <w:t xml:space="preserve">Totale </w:t>
            </w:r>
            <w:r w:rsidR="002D2588" w:rsidRPr="00844449">
              <w:rPr>
                <w:b/>
                <w:bCs/>
              </w:rPr>
              <w:t>importo di gara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C82C7" w14:textId="0733E358" w:rsidR="00463E4B" w:rsidRPr="00844449" w:rsidRDefault="009D27EF" w:rsidP="00463E4B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463E4B" w:rsidRPr="00844449">
              <w:rPr>
                <w:b/>
                <w:bCs/>
              </w:rPr>
              <w:t>'</w:t>
            </w:r>
            <w:r w:rsidR="005C7EA7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="00463E4B" w:rsidRPr="00844449">
              <w:rPr>
                <w:b/>
                <w:bCs/>
              </w:rPr>
              <w:t>0,00 €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1482" w14:textId="77777777" w:rsidR="00463E4B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9C81E" w14:textId="77777777" w:rsidR="00463E4B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</w:tr>
    </w:tbl>
    <w:p w14:paraId="1D6E52A0" w14:textId="77777777" w:rsidR="00B31735" w:rsidRDefault="00B31735" w:rsidP="00D87159">
      <w:pPr>
        <w:spacing w:after="0" w:line="360" w:lineRule="auto"/>
        <w:jc w:val="center"/>
        <w:textAlignment w:val="baseline"/>
        <w:rPr>
          <w:b/>
          <w:bCs/>
        </w:rPr>
      </w:pPr>
    </w:p>
    <w:p w14:paraId="02CDA2AD" w14:textId="5B942A04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322C74">
      <w:pgSz w:w="11906" w:h="16838"/>
      <w:pgMar w:top="56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1"/>
  </w:num>
  <w:num w:numId="2" w16cid:durableId="1996953092">
    <w:abstractNumId w:val="2"/>
  </w:num>
  <w:num w:numId="3" w16cid:durableId="17004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16BF5"/>
    <w:rsid w:val="000412D4"/>
    <w:rsid w:val="00064080"/>
    <w:rsid w:val="00087976"/>
    <w:rsid w:val="000B6530"/>
    <w:rsid w:val="000D4B45"/>
    <w:rsid w:val="000E716E"/>
    <w:rsid w:val="000F424C"/>
    <w:rsid w:val="00122737"/>
    <w:rsid w:val="0014472B"/>
    <w:rsid w:val="001A1113"/>
    <w:rsid w:val="001F3B79"/>
    <w:rsid w:val="002300FD"/>
    <w:rsid w:val="0025103E"/>
    <w:rsid w:val="002620B7"/>
    <w:rsid w:val="002A47D2"/>
    <w:rsid w:val="002C7AF7"/>
    <w:rsid w:val="002D2588"/>
    <w:rsid w:val="00310CED"/>
    <w:rsid w:val="00322C74"/>
    <w:rsid w:val="003249D6"/>
    <w:rsid w:val="003A3CEF"/>
    <w:rsid w:val="003C2F04"/>
    <w:rsid w:val="00436468"/>
    <w:rsid w:val="00440106"/>
    <w:rsid w:val="004468FB"/>
    <w:rsid w:val="00447483"/>
    <w:rsid w:val="004604F3"/>
    <w:rsid w:val="00463E4B"/>
    <w:rsid w:val="00465C54"/>
    <w:rsid w:val="00482ECB"/>
    <w:rsid w:val="004B173E"/>
    <w:rsid w:val="004C6AC8"/>
    <w:rsid w:val="004E0F3A"/>
    <w:rsid w:val="00522CFE"/>
    <w:rsid w:val="0054522B"/>
    <w:rsid w:val="00553C8A"/>
    <w:rsid w:val="0058160A"/>
    <w:rsid w:val="00583140"/>
    <w:rsid w:val="005A425C"/>
    <w:rsid w:val="005C7EA7"/>
    <w:rsid w:val="005D4A2B"/>
    <w:rsid w:val="005F0614"/>
    <w:rsid w:val="00634563"/>
    <w:rsid w:val="006E79CD"/>
    <w:rsid w:val="006F3A6A"/>
    <w:rsid w:val="007266B4"/>
    <w:rsid w:val="007323B6"/>
    <w:rsid w:val="00747E8B"/>
    <w:rsid w:val="007A6989"/>
    <w:rsid w:val="007F0350"/>
    <w:rsid w:val="00807E91"/>
    <w:rsid w:val="0081086C"/>
    <w:rsid w:val="00840039"/>
    <w:rsid w:val="00844449"/>
    <w:rsid w:val="00855C63"/>
    <w:rsid w:val="00894D26"/>
    <w:rsid w:val="0089543E"/>
    <w:rsid w:val="008B402A"/>
    <w:rsid w:val="008C4FEA"/>
    <w:rsid w:val="008C6686"/>
    <w:rsid w:val="008D0431"/>
    <w:rsid w:val="008E258C"/>
    <w:rsid w:val="008E7D24"/>
    <w:rsid w:val="00921431"/>
    <w:rsid w:val="00953723"/>
    <w:rsid w:val="00961576"/>
    <w:rsid w:val="00987F14"/>
    <w:rsid w:val="009A3AF7"/>
    <w:rsid w:val="009B4556"/>
    <w:rsid w:val="009D27EF"/>
    <w:rsid w:val="00A5412A"/>
    <w:rsid w:val="00A821D8"/>
    <w:rsid w:val="00B0743B"/>
    <w:rsid w:val="00B31735"/>
    <w:rsid w:val="00B633D4"/>
    <w:rsid w:val="00B672A5"/>
    <w:rsid w:val="00B6787A"/>
    <w:rsid w:val="00BA7950"/>
    <w:rsid w:val="00BB5A2A"/>
    <w:rsid w:val="00BB6AEF"/>
    <w:rsid w:val="00BD5E8A"/>
    <w:rsid w:val="00BE4CE8"/>
    <w:rsid w:val="00BF05C5"/>
    <w:rsid w:val="00C7308C"/>
    <w:rsid w:val="00CA595A"/>
    <w:rsid w:val="00CC1097"/>
    <w:rsid w:val="00D74411"/>
    <w:rsid w:val="00D83E99"/>
    <w:rsid w:val="00D85E1A"/>
    <w:rsid w:val="00D87159"/>
    <w:rsid w:val="00DE0199"/>
    <w:rsid w:val="00DF138D"/>
    <w:rsid w:val="00E348B5"/>
    <w:rsid w:val="00E801F3"/>
    <w:rsid w:val="00E87272"/>
    <w:rsid w:val="00ED4351"/>
    <w:rsid w:val="00EE17AB"/>
    <w:rsid w:val="00EF6B59"/>
    <w:rsid w:val="00F04F02"/>
    <w:rsid w:val="00F2204B"/>
    <w:rsid w:val="00F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2025-11-10T13:30:00Z</dcterms:created>
  <dcterms:modified xsi:type="dcterms:W3CDTF">2025-11-10T13:30:00Z</dcterms:modified>
</cp:coreProperties>
</file>